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9</w:t>
      </w:r>
      <w:bookmarkStart w:id="0" w:name="_GoBack"/>
      <w:bookmarkEnd w:id="0"/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さくら市長　　　　　　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0"/>
          <w:kern w:val="21"/>
        </w:rPr>
      </w:pPr>
      <w:r>
        <w:rPr>
          <w:rFonts w:hint="eastAsia" w:ascii="ＭＳ 明朝" w:hAnsi="ＭＳ 明朝" w:eastAsia="ＭＳ 明朝"/>
        </w:rPr>
        <w:t>不良住宅等判定申請書</w:t>
      </w:r>
    </w:p>
    <w:p>
      <w:pPr>
        <w:pStyle w:val="0"/>
        <w:ind w:left="211" w:hanging="211" w:hangingChars="100"/>
        <w:rPr>
          <w:rFonts w:hint="default" w:ascii="Century" w:hAnsi="Century" w:eastAsia="ＭＳ 明朝"/>
          <w:b w:val="0"/>
        </w:rPr>
      </w:pPr>
    </w:p>
    <w:p>
      <w:pPr>
        <w:pStyle w:val="0"/>
        <w:ind w:left="211" w:hanging="211" w:hangingChars="100"/>
        <w:rPr>
          <w:rFonts w:hint="default" w:ascii="Century" w:hAnsi="Century" w:eastAsia="ＭＳ 明朝"/>
          <w:b w:val="0"/>
        </w:rPr>
      </w:pPr>
      <w:r>
        <w:rPr>
          <w:rFonts w:hint="eastAsia" w:ascii="Century" w:hAnsi="Century" w:eastAsia="ＭＳ 明朝"/>
          <w:b w:val="0"/>
        </w:rPr>
        <w:t>　　次の空家等の</w:t>
      </w:r>
      <w:r>
        <w:rPr>
          <w:rFonts w:hint="eastAsia" w:ascii="ＭＳ 明朝" w:hAnsi="ＭＳ 明朝" w:eastAsia="ＭＳ 明朝"/>
          <w:b w:val="0"/>
        </w:rPr>
        <w:t>不良住宅等判定を受けたいので、</w:t>
      </w:r>
      <w:r>
        <w:rPr>
          <w:rFonts w:hint="eastAsia" w:ascii="Century" w:hAnsi="Century" w:eastAsia="ＭＳ 明朝"/>
          <w:b w:val="0"/>
        </w:rPr>
        <w:t>さくら市</w:t>
      </w:r>
      <w:r>
        <w:rPr>
          <w:rFonts w:hint="eastAsia" w:ascii="ＭＳ 明朝" w:hAnsi="ＭＳ 明朝" w:eastAsia="ＭＳ 明朝"/>
          <w:b w:val="0"/>
        </w:rPr>
        <w:t>空家等解体</w:t>
      </w:r>
      <w:r>
        <w:rPr>
          <w:rFonts w:hint="eastAsia" w:ascii="ＭＳ 明朝" w:hAnsi="ＭＳ 明朝" w:eastAsia="ＭＳ 明朝"/>
          <w:color w:val="000000"/>
          <w:kern w:val="0"/>
        </w:rPr>
        <w:t>費</w:t>
      </w:r>
      <w:r>
        <w:rPr>
          <w:rFonts w:hint="eastAsia" w:ascii="ＭＳ 明朝" w:hAnsi="ＭＳ 明朝" w:eastAsia="ＭＳ 明朝"/>
          <w:b w:val="0"/>
        </w:rPr>
        <w:t>補助金交付要綱第</w:t>
      </w:r>
      <w:r>
        <w:rPr>
          <w:rFonts w:hint="eastAsia" w:ascii="ＭＳ 明朝" w:hAnsi="ＭＳ 明朝" w:eastAsia="ＭＳ 明朝"/>
          <w:b w:val="0"/>
        </w:rPr>
        <w:t>9</w:t>
      </w:r>
      <w:r>
        <w:rPr>
          <w:rFonts w:hint="eastAsia" w:ascii="ＭＳ 明朝" w:hAnsi="ＭＳ 明朝" w:eastAsia="ＭＳ 明朝"/>
          <w:b w:val="0"/>
        </w:rPr>
        <w:t>条第</w:t>
      </w:r>
      <w:r>
        <w:rPr>
          <w:rFonts w:hint="eastAsia" w:ascii="ＭＳ 明朝" w:hAnsi="ＭＳ 明朝" w:eastAsia="ＭＳ 明朝"/>
          <w:b w:val="0"/>
        </w:rPr>
        <w:t>2</w:t>
      </w:r>
      <w:r>
        <w:rPr>
          <w:rFonts w:hint="eastAsia" w:ascii="ＭＳ 明朝" w:hAnsi="ＭＳ 明朝" w:eastAsia="ＭＳ 明朝"/>
          <w:b w:val="0"/>
        </w:rPr>
        <w:t>項本文の規定により</w:t>
      </w:r>
      <w:r>
        <w:rPr>
          <w:rFonts w:hint="eastAsia" w:ascii="Century" w:hAnsi="Century" w:eastAsia="ＭＳ 明朝"/>
          <w:b w:val="0"/>
        </w:rPr>
        <w:t>申請します。</w:t>
      </w:r>
    </w:p>
    <w:tbl>
      <w:tblPr>
        <w:tblStyle w:val="11"/>
        <w:tblW w:w="5061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3063"/>
        <w:gridCol w:w="817"/>
        <w:gridCol w:w="2591"/>
      </w:tblGrid>
      <w:tr>
        <w:trPr>
          <w:trHeight w:val="182" w:hRule="atLeast"/>
        </w:trPr>
        <w:tc>
          <w:tcPr>
            <w:tcW w:w="1237" w:type="pct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空家等の所在地</w:t>
            </w:r>
          </w:p>
        </w:tc>
        <w:tc>
          <w:tcPr>
            <w:tcW w:w="3763" w:type="pct"/>
            <w:gridSpan w:val="3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さくら市</w:t>
            </w:r>
          </w:p>
        </w:tc>
      </w:tr>
      <w:tr>
        <w:trPr>
          <w:trHeight w:val="243" w:hRule="atLeast"/>
        </w:trPr>
        <w:tc>
          <w:tcPr>
            <w:tcW w:w="1237" w:type="pct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b w:val="0"/>
                <w:kern w:val="0"/>
              </w:rPr>
            </w:pPr>
            <w:r>
              <w:rPr>
                <w:rFonts w:hint="eastAsia" w:ascii="Century" w:hAnsi="Century" w:eastAsia="ＭＳ 明朝"/>
                <w:b w:val="0"/>
                <w:kern w:val="0"/>
              </w:rPr>
              <w:t>空家等の延べ床面積</w:t>
            </w:r>
          </w:p>
        </w:tc>
        <w:tc>
          <w:tcPr>
            <w:tcW w:w="1781" w:type="pct"/>
            <w:vAlign w:val="center"/>
          </w:tcPr>
          <w:p>
            <w:pPr>
              <w:pStyle w:val="0"/>
              <w:ind w:firstLine="211" w:firstLineChars="100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　　　　　　　　　㎡</w:t>
            </w:r>
          </w:p>
        </w:tc>
        <w:tc>
          <w:tcPr>
            <w:tcW w:w="475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構造</w:t>
            </w:r>
          </w:p>
          <w:p>
            <w:pPr>
              <w:pStyle w:val="0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階数</w:t>
            </w:r>
          </w:p>
        </w:tc>
        <w:tc>
          <w:tcPr>
            <w:tcW w:w="1507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　　　　　　　　造</w:t>
            </w:r>
          </w:p>
          <w:p>
            <w:pPr>
              <w:pStyle w:val="0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　　　　　　　　階</w:t>
            </w:r>
          </w:p>
        </w:tc>
      </w:tr>
      <w:tr>
        <w:trPr>
          <w:trHeight w:val="696" w:hRule="atLeast"/>
        </w:trPr>
        <w:tc>
          <w:tcPr>
            <w:tcW w:w="1237" w:type="pct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空家等となった年</w:t>
            </w:r>
          </w:p>
        </w:tc>
        <w:tc>
          <w:tcPr>
            <w:tcW w:w="1781" w:type="pct"/>
            <w:vAlign w:val="center"/>
          </w:tcPr>
          <w:p>
            <w:pPr>
              <w:pStyle w:val="0"/>
              <w:ind w:firstLine="1265" w:firstLineChars="600"/>
              <w:jc w:val="left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　　　　年～</w:t>
            </w:r>
          </w:p>
        </w:tc>
        <w:tc>
          <w:tcPr>
            <w:tcW w:w="475" w:type="pc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建築年</w:t>
            </w:r>
          </w:p>
        </w:tc>
        <w:tc>
          <w:tcPr>
            <w:tcW w:w="1507" w:type="pct"/>
            <w:vAlign w:val="center"/>
          </w:tcPr>
          <w:p>
            <w:pPr>
              <w:pStyle w:val="0"/>
              <w:ind w:firstLine="1054" w:firstLineChars="500"/>
              <w:jc w:val="left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　　　年築</w:t>
            </w:r>
          </w:p>
        </w:tc>
      </w:tr>
      <w:tr>
        <w:trPr>
          <w:trHeight w:val="3098" w:hRule="atLeast"/>
        </w:trPr>
        <w:tc>
          <w:tcPr>
            <w:tcW w:w="1237" w:type="pct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土地及び建物への</w:t>
            </w:r>
          </w:p>
          <w:p>
            <w:pPr>
              <w:pStyle w:val="0"/>
              <w:jc w:val="distribute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立入りについて</w:t>
            </w:r>
          </w:p>
        </w:tc>
        <w:tc>
          <w:tcPr>
            <w:tcW w:w="3763" w:type="pct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土地及び建物への立入りについて承諾します。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土地所有者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b w:val="0"/>
                <w:kern w:val="21"/>
                <w:u w:val="single" w:color="auto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</w:t>
            </w:r>
            <w:r>
              <w:rPr>
                <w:rFonts w:hint="eastAsia" w:ascii="Century" w:hAnsi="Century" w:eastAsia="ＭＳ 明朝"/>
                <w:b w:val="0"/>
                <w:kern w:val="21"/>
                <w:u w:val="single" w:color="auto"/>
              </w:rPr>
              <w:t>住　所　　　　　　　　　　　　　　　　　　　　　　　　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b w:val="0"/>
                <w:kern w:val="21"/>
                <w:u w:val="single" w:color="auto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</w:t>
            </w:r>
            <w:r>
              <w:rPr>
                <w:rFonts w:hint="eastAsia" w:ascii="Century" w:hAnsi="Century" w:eastAsia="ＭＳ 明朝"/>
                <w:b w:val="0"/>
                <w:kern w:val="21"/>
                <w:u w:val="single" w:color="auto"/>
              </w:rPr>
              <w:t>氏　名　　　　　　　　　　　　　　　　　　　　　　　　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b w:val="0"/>
                <w:kern w:val="21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建物所有者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b w:val="0"/>
                <w:kern w:val="21"/>
                <w:u w:val="single" w:color="auto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</w:t>
            </w:r>
            <w:r>
              <w:rPr>
                <w:rFonts w:hint="eastAsia" w:ascii="Century" w:hAnsi="Century" w:eastAsia="ＭＳ 明朝"/>
                <w:b w:val="0"/>
                <w:kern w:val="21"/>
                <w:u w:val="single" w:color="auto"/>
              </w:rPr>
              <w:t>住　所　　　　　　　　　　　　　　　　　　　　　　　　　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b w:val="0"/>
                <w:kern w:val="21"/>
                <w:u w:val="single" w:color="auto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　</w:t>
            </w:r>
            <w:r>
              <w:rPr>
                <w:rFonts w:hint="eastAsia" w:ascii="Century" w:hAnsi="Century" w:eastAsia="ＭＳ 明朝"/>
                <w:b w:val="0"/>
                <w:kern w:val="21"/>
                <w:u w:val="single" w:color="auto"/>
              </w:rPr>
              <w:t>氏　名　　　　　　　　　　　　　　　　　　　　　　　　　</w:t>
            </w:r>
          </w:p>
        </w:tc>
      </w:tr>
      <w:tr>
        <w:trPr>
          <w:trHeight w:val="256" w:hRule="atLeast"/>
        </w:trPr>
        <w:tc>
          <w:tcPr>
            <w:tcW w:w="1237" w:type="pct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添付書類</w:t>
            </w:r>
          </w:p>
        </w:tc>
        <w:tc>
          <w:tcPr>
            <w:tcW w:w="3763" w:type="pct"/>
            <w:gridSpan w:val="3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b w:val="0"/>
                <w:kern w:val="21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□位置図　□現況写真（外観及び建物内部）</w:t>
            </w:r>
          </w:p>
        </w:tc>
      </w:tr>
      <w:tr>
        <w:trPr>
          <w:trHeight w:val="2250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b w:val="0"/>
              </w:rPr>
            </w:pPr>
            <w:r>
              <w:rPr>
                <w:rFonts w:hint="eastAsia" w:ascii="Century" w:hAnsi="Century" w:eastAsia="ＭＳ 明朝"/>
                <w:b w:val="0"/>
              </w:rPr>
              <w:t>備考</w:t>
            </w:r>
          </w:p>
          <w:p>
            <w:pPr>
              <w:pStyle w:val="0"/>
              <w:ind w:left="421" w:leftChars="100" w:hanging="211" w:hangingChars="100"/>
              <w:rPr>
                <w:rFonts w:hint="default" w:ascii="ＭＳ 明朝" w:hAnsi="ＭＳ 明朝" w:eastAsia="ＭＳ 明朝"/>
                <w:b w:val="0"/>
              </w:rPr>
            </w:pPr>
            <w:r>
              <w:rPr>
                <w:rFonts w:hint="eastAsia" w:ascii="Century" w:hAnsi="Century" w:eastAsia="ＭＳ 明朝"/>
                <w:b w:val="0"/>
                <w:kern w:val="21"/>
              </w:rPr>
              <w:t>１　さくら市</w:t>
            </w:r>
            <w:r>
              <w:rPr>
                <w:rFonts w:hint="eastAsia" w:ascii="ＭＳ 明朝" w:hAnsi="ＭＳ 明朝" w:eastAsia="ＭＳ 明朝"/>
                <w:b w:val="0"/>
              </w:rPr>
              <w:t>空家等解体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費</w:t>
            </w:r>
            <w:r>
              <w:rPr>
                <w:rFonts w:hint="eastAsia" w:ascii="ＭＳ 明朝" w:hAnsi="ＭＳ 明朝" w:eastAsia="ＭＳ 明朝"/>
                <w:b w:val="0"/>
              </w:rPr>
              <w:t>補助金の交付を受けるためには、不良住宅等判定を受けた後、別途、申請手続が必要となります。</w:t>
            </w:r>
          </w:p>
          <w:p>
            <w:pPr>
              <w:pStyle w:val="0"/>
              <w:ind w:left="421" w:leftChars="100" w:hanging="211" w:hangingChars="100"/>
              <w:rPr>
                <w:rFonts w:hint="default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２　工事の着手は、補助金の交付の決定後に行ってください。</w:t>
            </w:r>
          </w:p>
          <w:p>
            <w:pPr>
              <w:pStyle w:val="0"/>
              <w:ind w:left="421" w:leftChars="100" w:hanging="211" w:hangingChars="100"/>
              <w:rPr>
                <w:rFonts w:hint="default" w:ascii="Century" w:hAnsi="Century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３　調査の結果、特定空家等と判定された場合は、補助金交付の有無にかかわらず行政指導の対象となります。</w:t>
            </w:r>
          </w:p>
        </w:tc>
      </w:tr>
    </w:tbl>
    <w:p>
      <w:pPr>
        <w:pStyle w:val="0"/>
        <w:ind w:right="-2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7"/>
  <w:drawingGridVerticalSpacing w:val="4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85</Words>
  <Characters>488</Characters>
  <Application>JUST Note</Application>
  <Lines>4</Lines>
  <Paragraphs>1</Paragraphs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宮坂　拓</dc:creator>
  <cp:lastModifiedBy>Administrator</cp:lastModifiedBy>
  <cp:lastPrinted>2018-03-18T23:54:00Z</cp:lastPrinted>
  <dcterms:created xsi:type="dcterms:W3CDTF">2018-05-10T08:16:00Z</dcterms:created>
  <dcterms:modified xsi:type="dcterms:W3CDTF">2025-10-16T06:01:40Z</dcterms:modified>
  <cp:revision>21</cp:revision>
</cp:coreProperties>
</file>